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4F" w:rsidRPr="00AE0E4F" w:rsidRDefault="004F607F" w:rsidP="00AE0E4F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F607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признании утратившим силу решения Совета депутатов муниципального округа Южное Тушино от 28.10.2014 г. № 104</w:t>
      </w:r>
    </w:p>
    <w:p w:rsidR="00B044E8" w:rsidRPr="00AE0E4F" w:rsidRDefault="00B044E8" w:rsidP="00AE0E4F">
      <w:pPr>
        <w:spacing w:after="0" w:line="240" w:lineRule="auto"/>
        <w:ind w:right="317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F607F" w:rsidRPr="00FF6368" w:rsidRDefault="004F607F" w:rsidP="004F607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6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61140036"/>
      <w:r w:rsidRPr="00135CCE">
        <w:rPr>
          <w:rFonts w:ascii="Times New Roman" w:eastAsia="Calibri" w:hAnsi="Times New Roman" w:cs="Times New Roman"/>
          <w:bCs/>
          <w:sz w:val="28"/>
          <w:szCs w:val="28"/>
        </w:rPr>
        <w:t>В целях приведения нормативных правовых актов, применяемых Советом депутатов внутригородского муниципального образования – муниципального округа Южное Тушино в городе Москве, в соответстви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135CCE">
        <w:rPr>
          <w:rFonts w:ascii="Times New Roman" w:eastAsia="Calibri" w:hAnsi="Times New Roman" w:cs="Times New Roman"/>
          <w:bCs/>
          <w:sz w:val="28"/>
          <w:szCs w:val="28"/>
        </w:rPr>
        <w:t xml:space="preserve"> с действующим законодательством, </w:t>
      </w:r>
      <w:r w:rsidRPr="00135CCE">
        <w:rPr>
          <w:rFonts w:ascii="Times New Roman" w:eastAsia="Calibri" w:hAnsi="Times New Roman" w:cs="Times New Roman"/>
          <w:sz w:val="28"/>
          <w:szCs w:val="28"/>
        </w:rPr>
        <w:t>Совет</w:t>
      </w:r>
      <w:r w:rsidRPr="008171CF">
        <w:rPr>
          <w:rFonts w:ascii="Times New Roman" w:eastAsia="Calibri" w:hAnsi="Times New Roman" w:cs="Times New Roman"/>
          <w:sz w:val="28"/>
          <w:szCs w:val="28"/>
        </w:rPr>
        <w:t xml:space="preserve"> депутатов </w:t>
      </w:r>
      <w:r w:rsidRPr="008171CF">
        <w:rPr>
          <w:rFonts w:ascii="Times New Roman" w:eastAsia="Calibri" w:hAnsi="Times New Roman" w:cs="Times New Roman"/>
          <w:bCs/>
          <w:sz w:val="28"/>
          <w:szCs w:val="28"/>
        </w:rPr>
        <w:t xml:space="preserve">внутригородского муниципального образования – </w:t>
      </w:r>
      <w:r w:rsidRPr="008171CF">
        <w:rPr>
          <w:rFonts w:ascii="Times New Roman" w:eastAsia="Calibri" w:hAnsi="Times New Roman" w:cs="Times New Roman"/>
          <w:bCs/>
          <w:iCs/>
          <w:sz w:val="28"/>
          <w:szCs w:val="28"/>
        </w:rPr>
        <w:t>муниципального округа</w:t>
      </w:r>
      <w:r w:rsidRPr="008171C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8171CF">
        <w:rPr>
          <w:rFonts w:ascii="Times New Roman" w:eastAsia="Calibri" w:hAnsi="Times New Roman" w:cs="Times New Roman"/>
          <w:bCs/>
          <w:sz w:val="28"/>
          <w:szCs w:val="28"/>
        </w:rPr>
        <w:t>Южное Тушино в городе Москве</w:t>
      </w:r>
      <w:r w:rsidRPr="008171CF"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  <w:bookmarkEnd w:id="0"/>
      <w:r w:rsidRPr="00FF63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607F" w:rsidRDefault="004F607F" w:rsidP="004F607F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7D3C2F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решение Совета депутатов </w:t>
      </w:r>
      <w:r w:rsidRPr="00E25C63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Южное Тушино </w:t>
      </w:r>
      <w:r w:rsidRPr="008171C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28.10.2014 г.</w:t>
      </w:r>
      <w:r w:rsidRPr="008171C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104</w:t>
      </w:r>
      <w:r w:rsidRPr="008171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3C2F">
        <w:rPr>
          <w:rFonts w:ascii="Times New Roman" w:eastAsia="Calibri" w:hAnsi="Times New Roman" w:cs="Times New Roman"/>
          <w:sz w:val="28"/>
          <w:szCs w:val="28"/>
        </w:rPr>
        <w:t>«</w:t>
      </w:r>
      <w:r w:rsidRPr="005D4EB7">
        <w:rPr>
          <w:rFonts w:ascii="Times New Roman" w:eastAsia="Calibri" w:hAnsi="Times New Roman" w:cs="Times New Roman"/>
          <w:sz w:val="28"/>
          <w:szCs w:val="28"/>
        </w:rPr>
        <w:t>Об утверждении Регламента реализации полномочий по принятию решений о проведении дополнительных мероприятий по социально-экономическому развитию района Южное Тушино города Москвы</w:t>
      </w:r>
      <w:r w:rsidRPr="007D3C2F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9F65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E43C1" w:rsidRPr="009F656D" w:rsidRDefault="004F607F" w:rsidP="004F607F">
      <w:pPr>
        <w:spacing w:after="0" w:line="240" w:lineRule="auto"/>
        <w:ind w:right="283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E4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</w:t>
      </w:r>
      <w:r w:rsidR="00CE4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6658D" w:rsidRDefault="00C6658D" w:rsidP="00A83E32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33AE2" w:rsidRDefault="00E33AE2" w:rsidP="00A83E32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33AE2" w:rsidRDefault="00E33AE2" w:rsidP="00A83E32">
      <w:pPr>
        <w:spacing w:line="240" w:lineRule="auto"/>
        <w:ind w:right="283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_GoBack"/>
      <w:bookmarkEnd w:id="1"/>
    </w:p>
    <w:p w:rsidR="00036F4A" w:rsidRDefault="00036F4A" w:rsidP="00036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036F4A" w:rsidRDefault="00036F4A" w:rsidP="00036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AE0E4F" w:rsidRPr="009B74AD" w:rsidRDefault="00036F4A" w:rsidP="00036F4A">
      <w:pPr>
        <w:ind w:right="283"/>
        <w:jc w:val="both"/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F667C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C00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Д.Ю.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sectPr w:rsidR="00AE0E4F" w:rsidRPr="009B74AD" w:rsidSect="00E33AE2">
      <w:headerReference w:type="first" r:id="rId6"/>
      <w:pgSz w:w="11906" w:h="16838"/>
      <w:pgMar w:top="1134" w:right="850" w:bottom="567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2E7" w:rsidRDefault="008B12E7" w:rsidP="00F82109">
      <w:pPr>
        <w:spacing w:after="0" w:line="240" w:lineRule="auto"/>
      </w:pPr>
      <w:r>
        <w:separator/>
      </w:r>
    </w:p>
  </w:endnote>
  <w:endnote w:type="continuationSeparator" w:id="0">
    <w:p w:rsidR="008B12E7" w:rsidRDefault="008B12E7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2E7" w:rsidRDefault="008B12E7" w:rsidP="00F82109">
      <w:pPr>
        <w:spacing w:after="0" w:line="240" w:lineRule="auto"/>
      </w:pPr>
      <w:r>
        <w:separator/>
      </w:r>
    </w:p>
  </w:footnote>
  <w:footnote w:type="continuationSeparator" w:id="0">
    <w:p w:rsidR="008B12E7" w:rsidRDefault="008B12E7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07F" w:rsidRDefault="004F607F" w:rsidP="004F607F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364A705E" wp14:editId="60C5981E">
          <wp:extent cx="469265" cy="597535"/>
          <wp:effectExtent l="0" t="0" r="6985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F607F" w:rsidRPr="00F82109" w:rsidRDefault="004F607F" w:rsidP="004F607F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4F607F" w:rsidRPr="00F82109" w:rsidRDefault="004F607F" w:rsidP="004F607F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4F607F" w:rsidRPr="00F82109" w:rsidRDefault="004F607F" w:rsidP="004F607F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4F607F" w:rsidRPr="00F82109" w:rsidRDefault="004F607F" w:rsidP="004F607F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4F607F" w:rsidRDefault="004F607F" w:rsidP="004F607F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4F607F" w:rsidRDefault="004F607F" w:rsidP="004F607F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4F607F" w:rsidRPr="002E75CF" w:rsidRDefault="004F607F" w:rsidP="004F607F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69AC2A" wp14:editId="4BFE8500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1054F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411E3F" wp14:editId="23326182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31B961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15 сентября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</w:t>
    </w:r>
    <w:r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9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4</w:t>
    </w:r>
  </w:p>
  <w:p w:rsidR="008F2AE7" w:rsidRDefault="008F2AE7">
    <w:pPr>
      <w:pStyle w:val="a3"/>
    </w:pPr>
  </w:p>
  <w:p w:rsidR="00B044E8" w:rsidRDefault="00B044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36F4A"/>
    <w:rsid w:val="00081839"/>
    <w:rsid w:val="00095EF3"/>
    <w:rsid w:val="00131D15"/>
    <w:rsid w:val="00141631"/>
    <w:rsid w:val="00191EB4"/>
    <w:rsid w:val="001A7BF5"/>
    <w:rsid w:val="002118F3"/>
    <w:rsid w:val="002731E4"/>
    <w:rsid w:val="002B441F"/>
    <w:rsid w:val="002C3B63"/>
    <w:rsid w:val="003821A8"/>
    <w:rsid w:val="00390446"/>
    <w:rsid w:val="003A57CB"/>
    <w:rsid w:val="00434EA0"/>
    <w:rsid w:val="00467B28"/>
    <w:rsid w:val="00475713"/>
    <w:rsid w:val="00482224"/>
    <w:rsid w:val="004D5857"/>
    <w:rsid w:val="004D6894"/>
    <w:rsid w:val="004D701A"/>
    <w:rsid w:val="004D7589"/>
    <w:rsid w:val="004E7235"/>
    <w:rsid w:val="004F607F"/>
    <w:rsid w:val="005A04AF"/>
    <w:rsid w:val="00720A4B"/>
    <w:rsid w:val="007A2B1C"/>
    <w:rsid w:val="007E5A04"/>
    <w:rsid w:val="00824B76"/>
    <w:rsid w:val="00837EC7"/>
    <w:rsid w:val="00840314"/>
    <w:rsid w:val="008A52F9"/>
    <w:rsid w:val="008B12E7"/>
    <w:rsid w:val="008F2AE7"/>
    <w:rsid w:val="00922358"/>
    <w:rsid w:val="00974509"/>
    <w:rsid w:val="009925C0"/>
    <w:rsid w:val="009B647B"/>
    <w:rsid w:val="009B74AD"/>
    <w:rsid w:val="009C36DC"/>
    <w:rsid w:val="009F656D"/>
    <w:rsid w:val="00A83E32"/>
    <w:rsid w:val="00AE0E4F"/>
    <w:rsid w:val="00AE232C"/>
    <w:rsid w:val="00B044E8"/>
    <w:rsid w:val="00B1143F"/>
    <w:rsid w:val="00B3271A"/>
    <w:rsid w:val="00B41369"/>
    <w:rsid w:val="00C6658D"/>
    <w:rsid w:val="00C82670"/>
    <w:rsid w:val="00CA3B9A"/>
    <w:rsid w:val="00CB459D"/>
    <w:rsid w:val="00CE43C1"/>
    <w:rsid w:val="00D44330"/>
    <w:rsid w:val="00D65E53"/>
    <w:rsid w:val="00D72C36"/>
    <w:rsid w:val="00DA2C38"/>
    <w:rsid w:val="00DA333C"/>
    <w:rsid w:val="00DC7DB9"/>
    <w:rsid w:val="00E33AE2"/>
    <w:rsid w:val="00E54566"/>
    <w:rsid w:val="00E73755"/>
    <w:rsid w:val="00EE08C3"/>
    <w:rsid w:val="00F07CFF"/>
    <w:rsid w:val="00F45757"/>
    <w:rsid w:val="00F667CE"/>
    <w:rsid w:val="00F669B4"/>
    <w:rsid w:val="00F82109"/>
    <w:rsid w:val="00FC0062"/>
    <w:rsid w:val="00FC0EAB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AE0E4F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E4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2025-01-13T07:41:00Z</cp:lastPrinted>
  <dcterms:created xsi:type="dcterms:W3CDTF">2026-09-09T07:04:00Z</dcterms:created>
  <dcterms:modified xsi:type="dcterms:W3CDTF">2026-09-09T07:05:00Z</dcterms:modified>
</cp:coreProperties>
</file>